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42" w:firstLine="0"/>
        <w:contextualSpacing w:val="0"/>
        <w:jc w:val="both"/>
        <w:rPr>
          <w:rFonts w:ascii="Times" w:cs="Times" w:eastAsia="Times" w:hAnsi="Times"/>
          <w:b w:val="1"/>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contextualSpacing w:val="0"/>
        <w:jc w:val="both"/>
        <w:rPr>
          <w:rFonts w:ascii="Times" w:cs="Times" w:eastAsia="Times" w:hAnsi="Times"/>
          <w:i w:val="1"/>
        </w:rPr>
      </w:pPr>
      <w:r w:rsidDel="00000000" w:rsidR="00000000" w:rsidRPr="00000000">
        <w:rPr>
          <w:rFonts w:ascii="Times" w:cs="Times" w:eastAsia="Times" w:hAnsi="Times"/>
          <w:i w:val="1"/>
          <w:rtl w:val="0"/>
        </w:rPr>
        <w:t xml:space="preserve">[Jautājumi uzdoti 26. jūlijā. Atbildes saņemtas 30. jūlijā.]</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contextualSpacing w:val="0"/>
        <w:jc w:val="both"/>
        <w:rPr>
          <w:rFonts w:ascii="Times" w:cs="Times" w:eastAsia="Times" w:hAnsi="Times"/>
          <w:b w:val="1"/>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02" w:right="0" w:hanging="360"/>
        <w:contextualSpacing w:val="0"/>
        <w:jc w:val="both"/>
        <w:rPr>
          <w:rFonts w:ascii="Times" w:cs="Times" w:eastAsia="Times" w:hAnsi="Times"/>
          <w:b w:val="1"/>
          <w:i w:val="0"/>
          <w:smallCaps w:val="0"/>
          <w:strike w:val="0"/>
          <w:vertAlign w:val="baseline"/>
        </w:rPr>
      </w:pPr>
      <w:r w:rsidDel="00000000" w:rsidR="00000000" w:rsidRPr="00000000">
        <w:rPr>
          <w:rFonts w:ascii="Times" w:cs="Times" w:eastAsia="Times" w:hAnsi="Times"/>
          <w:b w:val="1"/>
          <w:i w:val="0"/>
          <w:smallCaps w:val="0"/>
          <w:strike w:val="0"/>
          <w:u w:val="none"/>
          <w:vertAlign w:val="baseline"/>
          <w:rtl w:val="0"/>
        </w:rPr>
        <w:t xml:space="preserve">Kad/cikos tika saņemts VUGD/ugunsgrēka dzēšanas koordinatoru pieprasījums pēc NBS helikopteru dalības Valdgales kūdras purva ugunsgrēka dzēšanā?</w:t>
      </w:r>
    </w:p>
    <w:p w:rsidR="00000000" w:rsidDel="00000000" w:rsidP="00000000" w:rsidRDefault="00000000" w:rsidRPr="00000000" w14:paraId="00000004">
      <w:pPr>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w:cs="Times" w:eastAsia="Times" w:hAnsi="Times"/>
          <w:i w:val="0"/>
          <w:smallCaps w:val="0"/>
          <w:strike w:val="0"/>
          <w:u w:val="none"/>
          <w:vertAlign w:val="baseline"/>
          <w:rtl w:val="0"/>
        </w:rPr>
        <w:t xml:space="preserve">Pieprasījumu pēc NBS helikopteru atbalsta NBS Komandpunkts saņēma telefoniski </w:t>
      </w:r>
      <w:r w:rsidDel="00000000" w:rsidR="00000000" w:rsidRPr="00000000">
        <w:rPr>
          <w:rFonts w:ascii="Times" w:cs="Times" w:eastAsia="Times" w:hAnsi="Times"/>
          <w:b w:val="1"/>
          <w:i w:val="0"/>
          <w:smallCaps w:val="0"/>
          <w:strike w:val="0"/>
          <w:u w:val="none"/>
          <w:vertAlign w:val="baseline"/>
          <w:rtl w:val="0"/>
        </w:rPr>
        <w:t xml:space="preserve">17.07.18 plkst.19:23. no Valsts mežu dienesta.</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357"/>
        <w:contextualSpacing w:val="0"/>
        <w:jc w:val="both"/>
        <w:rPr/>
      </w:pPr>
      <w:r w:rsidDel="00000000" w:rsidR="00000000" w:rsidRPr="00000000">
        <w:rPr>
          <w:rFonts w:ascii="Times" w:cs="Times" w:eastAsia="Times" w:hAnsi="Times"/>
          <w:i w:val="0"/>
          <w:smallCaps w:val="0"/>
          <w:strike w:val="0"/>
          <w:u w:val="none"/>
          <w:vertAlign w:val="baseline"/>
          <w:rtl w:val="0"/>
        </w:rPr>
        <w:t xml:space="preserve">Paralēli tam </w:t>
      </w:r>
      <w:r w:rsidDel="00000000" w:rsidR="00000000" w:rsidRPr="00000000">
        <w:rPr>
          <w:rFonts w:ascii="Times" w:cs="Times" w:eastAsia="Times" w:hAnsi="Times"/>
          <w:b w:val="1"/>
          <w:i w:val="0"/>
          <w:smallCaps w:val="0"/>
          <w:strike w:val="0"/>
          <w:u w:val="none"/>
          <w:vertAlign w:val="baseline"/>
          <w:rtl w:val="0"/>
        </w:rPr>
        <w:t xml:space="preserve">17.JUL plkst. 19:49 </w:t>
      </w:r>
      <w:r w:rsidDel="00000000" w:rsidR="00000000" w:rsidRPr="00000000">
        <w:rPr>
          <w:rFonts w:ascii="Times" w:cs="Times" w:eastAsia="Times" w:hAnsi="Times"/>
          <w:i w:val="0"/>
          <w:smallCaps w:val="0"/>
          <w:strike w:val="0"/>
          <w:u w:val="none"/>
          <w:vertAlign w:val="baseline"/>
          <w:rtl w:val="0"/>
        </w:rPr>
        <w:t xml:space="preserve">NBS Komandpunkts saņēma pieprasījumu atbalsta sniegšanai pazudušas personas meklēšanā Limbažu novadā. Sakarā ar to, ka, pazudušas personas meklēšana, ir prioritāte, </w:t>
      </w:r>
      <w:r w:rsidDel="00000000" w:rsidR="00000000" w:rsidRPr="00000000">
        <w:rPr>
          <w:rFonts w:ascii="Times" w:cs="Times" w:eastAsia="Times" w:hAnsi="Times"/>
          <w:b w:val="1"/>
          <w:i w:val="0"/>
          <w:smallCaps w:val="0"/>
          <w:strike w:val="0"/>
          <w:u w:val="none"/>
          <w:vertAlign w:val="baseline"/>
          <w:rtl w:val="0"/>
        </w:rPr>
        <w:t xml:space="preserve">plkst.20:20</w:t>
      </w:r>
      <w:r w:rsidDel="00000000" w:rsidR="00000000" w:rsidRPr="00000000">
        <w:rPr>
          <w:rFonts w:ascii="Times" w:cs="Times" w:eastAsia="Times" w:hAnsi="Times"/>
          <w:i w:val="0"/>
          <w:smallCaps w:val="0"/>
          <w:strike w:val="0"/>
          <w:u w:val="none"/>
          <w:vertAlign w:val="baseline"/>
          <w:rtl w:val="0"/>
        </w:rPr>
        <w:t xml:space="preserve"> Gaisa spēku gaisa kuģis Mi17 pacēlās no NBS Lielvārdes Gaisa spēku Aviācijas bāzes lidlauka un iesaistījās pazudušas personas meklēšanas darbos. </w:t>
      </w:r>
      <w:r w:rsidDel="00000000" w:rsidR="00000000" w:rsidRPr="00000000">
        <w:rPr>
          <w:rFonts w:ascii="Times" w:cs="Times" w:eastAsia="Times" w:hAnsi="Times"/>
          <w:b w:val="1"/>
          <w:i w:val="0"/>
          <w:smallCaps w:val="0"/>
          <w:strike w:val="0"/>
          <w:u w:val="none"/>
          <w:vertAlign w:val="baseline"/>
          <w:rtl w:val="0"/>
        </w:rPr>
        <w:t xml:space="preserve">Plkst.21.05</w:t>
      </w:r>
      <w:r w:rsidDel="00000000" w:rsidR="00000000" w:rsidRPr="00000000">
        <w:rPr>
          <w:rFonts w:ascii="Times" w:cs="Times" w:eastAsia="Times" w:hAnsi="Times"/>
          <w:i w:val="0"/>
          <w:smallCaps w:val="0"/>
          <w:strike w:val="0"/>
          <w:u w:val="none"/>
          <w:vertAlign w:val="baseline"/>
          <w:rtl w:val="0"/>
        </w:rPr>
        <w:t xml:space="preserve"> sieviete atradās, un no meža izkļuva pašas spēkiem. Pēc kā nekavējoties Mi17 lido uz Talsiem dzēst meža ugunsgrēku. </w:t>
      </w:r>
      <w:r w:rsidDel="00000000" w:rsidR="00000000" w:rsidRPr="00000000">
        <w:rPr>
          <w:rFonts w:ascii="Times" w:cs="Times" w:eastAsia="Times" w:hAnsi="Times"/>
          <w:b w:val="1"/>
          <w:i w:val="0"/>
          <w:smallCaps w:val="0"/>
          <w:strike w:val="0"/>
          <w:u w:val="none"/>
          <w:vertAlign w:val="baseline"/>
          <w:rtl w:val="0"/>
        </w:rPr>
        <w:t xml:space="preserve">Plkst.23:35</w:t>
      </w:r>
      <w:r w:rsidDel="00000000" w:rsidR="00000000" w:rsidRPr="00000000">
        <w:rPr>
          <w:rFonts w:ascii="Times" w:cs="Times" w:eastAsia="Times" w:hAnsi="Times"/>
          <w:i w:val="0"/>
          <w:smallCaps w:val="0"/>
          <w:strike w:val="0"/>
          <w:u w:val="none"/>
          <w:vertAlign w:val="baseline"/>
          <w:rtl w:val="0"/>
        </w:rPr>
        <w:t xml:space="preserve"> gaisa kuģis Mi17 nosēdās Ventspilī veikt uzpildi, dzēšanas darbi tika atsākti 18.JUL no rīta.  </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502" w:right="0" w:hanging="357"/>
        <w:contextualSpacing w:val="0"/>
        <w:jc w:val="both"/>
        <w:rPr>
          <w:rFonts w:ascii="Times" w:cs="Times" w:eastAsia="Times" w:hAnsi="Times"/>
          <w:b w:val="1"/>
          <w:i w:val="0"/>
          <w:smallCaps w:val="0"/>
          <w:strike w:val="0"/>
          <w:vertAlign w:val="baseline"/>
        </w:rPr>
      </w:pPr>
      <w:r w:rsidDel="00000000" w:rsidR="00000000" w:rsidRPr="00000000">
        <w:rPr>
          <w:rFonts w:ascii="Times" w:cs="Times" w:eastAsia="Times" w:hAnsi="Times"/>
          <w:b w:val="1"/>
          <w:i w:val="0"/>
          <w:smallCaps w:val="0"/>
          <w:strike w:val="0"/>
          <w:u w:val="none"/>
          <w:vertAlign w:val="baseline"/>
          <w:rtl w:val="0"/>
        </w:rPr>
        <w:t xml:space="preserve">Vai NBS saņēma vienu vai vairākus atsevišķus pieprasījumus pēc viena/vairākiem helikopteriem?</w:t>
      </w:r>
    </w:p>
    <w:p w:rsidR="00000000" w:rsidDel="00000000" w:rsidP="00000000" w:rsidRDefault="00000000" w:rsidRPr="00000000" w14:paraId="00000008">
      <w:pPr>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09">
      <w:pPr>
        <w:ind w:left="709"/>
        <w:contextualSpacing w:val="0"/>
        <w:jc w:val="both"/>
        <w:rPr>
          <w:rFonts w:ascii="Times" w:cs="Times" w:eastAsia="Times" w:hAnsi="Times"/>
        </w:rPr>
      </w:pPr>
      <w:bookmarkStart w:colFirst="0" w:colLast="0" w:name="_gjdgxs" w:id="0"/>
      <w:bookmarkEnd w:id="0"/>
      <w:r w:rsidDel="00000000" w:rsidR="00000000" w:rsidRPr="00000000">
        <w:rPr>
          <w:rFonts w:ascii="Times" w:cs="Times" w:eastAsia="Times" w:hAnsi="Times"/>
          <w:rtl w:val="0"/>
        </w:rPr>
        <w:t xml:space="preserve">Pirmais pieprasījums no Valsts Mežu dienesta par NBS gaisa spēku helikoptera iesaisti NBS Komandpunktā tika saņemts telefoniski 17. jūlijā plkst.19:23. Formāls pieprasījums NBS arī tika saņemts no Talsu novada pašvaldības (Talsu novada pašvaldības 18.07.2018.vēstule Nr.12-3e/2805). 22.jūlijā ap plkst. 18:30 telefoniski tika saņemts pieprasījums no VUGD OVP par NBS iespējām sniegt atbalstu VUGD ar NBS rīcībā esošo MTL aprīkojumu. </w:t>
      </w:r>
    </w:p>
    <w:p w:rsidR="00000000" w:rsidDel="00000000" w:rsidP="00000000" w:rsidRDefault="00000000" w:rsidRPr="00000000" w14:paraId="0000000A">
      <w:pPr>
        <w:ind w:left="709"/>
        <w:contextualSpacing w:val="0"/>
        <w:jc w:val="both"/>
        <w:rPr>
          <w:rFonts w:ascii="Times" w:cs="Times" w:eastAsia="Times" w:hAnsi="Times"/>
        </w:rPr>
      </w:pPr>
      <w:r w:rsidDel="00000000" w:rsidR="00000000" w:rsidRPr="00000000">
        <w:rPr>
          <w:rFonts w:ascii="Times" w:cs="Times" w:eastAsia="Times" w:hAnsi="Times"/>
          <w:rtl w:val="0"/>
        </w:rPr>
        <w:t xml:space="preserve">NBS gaisa spēku helikopteru pieprasījumos netiek norādīts helikopteru skaits. Tika prasīts nodrošināt, cik iespējams, un sākotnēji NBS gaisa spēkiem iespēja bija nodrošināt vienu helikopteru.</w:t>
      </w:r>
    </w:p>
    <w:p w:rsidR="00000000" w:rsidDel="00000000" w:rsidP="00000000" w:rsidRDefault="00000000" w:rsidRPr="00000000" w14:paraId="0000000B">
      <w:pPr>
        <w:ind w:left="709"/>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0C">
      <w:pPr>
        <w:contextualSpacing w:val="0"/>
        <w:jc w:val="both"/>
        <w:rPr>
          <w:rFonts w:ascii="Times" w:cs="Times" w:eastAsia="Times" w:hAnsi="Times"/>
          <w:i w:val="1"/>
        </w:rPr>
      </w:pPr>
      <w:r w:rsidDel="00000000" w:rsidR="00000000" w:rsidRPr="00000000">
        <w:rPr>
          <w:rFonts w:ascii="Times" w:cs="Times" w:eastAsia="Times" w:hAnsi="Times"/>
          <w:rtl w:val="0"/>
        </w:rPr>
        <w:t xml:space="preserve">Savukārt Lietuvas bruņoto spēku helikoptera Mi-8 iesaiste ir uzskatāms apliecinājums – piemērs, ka mums ir radīts mehānisms militārās palīdzības piesaistei bez MK lēmuma, kā arī ir noregulēti savstarpējo norēķinu jautājumi. Lietuvas bruņoto spēku helikoptera organizēja Latvijas Aizsardzības ministrija. Aizsardzības ministrs Raimonds Bergmanis sazinājās ar Lietuvas aizsardzības ministru un jau pēc nepilnām 12 stundām Lietuvas helikopters sāka sniegt atbalstu ugunsgrēka dzēšanā. </w:t>
      </w:r>
      <w:r w:rsidDel="00000000" w:rsidR="00000000" w:rsidRPr="00000000">
        <w:rPr>
          <w:rFonts w:ascii="Times" w:cs="Times" w:eastAsia="Times" w:hAnsi="Times"/>
          <w:i w:val="1"/>
          <w:rtl w:val="0"/>
        </w:rPr>
        <w:t xml:space="preserve">[30. jūlijā Aizsardzības ministrija (zemāk) precizē laiku, kad pieprasīts helikopters no Lietuvas un kad tas ieradās, daļa par 12. stundām esot kļūda un viņi atvainojas par neprecizitāti.] </w:t>
      </w:r>
    </w:p>
    <w:p w:rsidR="00000000" w:rsidDel="00000000" w:rsidP="00000000" w:rsidRDefault="00000000" w:rsidRPr="00000000" w14:paraId="0000000D">
      <w:pPr>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0E">
      <w:pPr>
        <w:contextualSpacing w:val="0"/>
        <w:jc w:val="both"/>
        <w:rPr>
          <w:rFonts w:ascii="Times" w:cs="Times" w:eastAsia="Times" w:hAnsi="Times"/>
          <w:i w:val="1"/>
        </w:rPr>
      </w:pPr>
      <w:r w:rsidDel="00000000" w:rsidR="00000000" w:rsidRPr="00000000">
        <w:rPr>
          <w:rFonts w:ascii="Times" w:cs="Times" w:eastAsia="Times" w:hAnsi="Times"/>
          <w:i w:val="1"/>
          <w:rtl w:val="0"/>
        </w:rPr>
        <w:t xml:space="preserve">[30. jūlijā, lai precizētu informāciju, uzdoti papildjautājumi.</w:t>
      </w:r>
    </w:p>
    <w:p w:rsidR="00000000" w:rsidDel="00000000" w:rsidP="00000000" w:rsidRDefault="00000000" w:rsidRPr="00000000" w14:paraId="0000000F">
      <w:pPr>
        <w:contextualSpacing w:val="0"/>
        <w:jc w:val="both"/>
        <w:rPr>
          <w:rFonts w:ascii="Times" w:cs="Times" w:eastAsia="Times" w:hAnsi="Times"/>
          <w:i w:val="1"/>
        </w:rPr>
      </w:pPr>
      <w:r w:rsidDel="00000000" w:rsidR="00000000" w:rsidRPr="00000000">
        <w:rPr>
          <w:rtl w:val="0"/>
        </w:rPr>
      </w:r>
    </w:p>
    <w:p w:rsidR="00000000" w:rsidDel="00000000" w:rsidP="00000000" w:rsidRDefault="00000000" w:rsidRPr="00000000" w14:paraId="00000010">
      <w:pPr>
        <w:contextualSpacing w:val="0"/>
        <w:jc w:val="both"/>
        <w:rPr>
          <w:rFonts w:ascii="Times" w:cs="Times" w:eastAsia="Times" w:hAnsi="Times"/>
          <w:b w:val="1"/>
          <w:i w:val="1"/>
        </w:rPr>
      </w:pPr>
      <w:r w:rsidDel="00000000" w:rsidR="00000000" w:rsidRPr="00000000">
        <w:rPr>
          <w:rFonts w:ascii="Times" w:cs="Times" w:eastAsia="Times" w:hAnsi="Times"/>
          <w:b w:val="1"/>
          <w:i w:val="1"/>
          <w:rtl w:val="0"/>
        </w:rPr>
        <w:t xml:space="preserve">1. Jūs sakāt, ka uzreiz netika nosūtīts helikopters, jo tas devās meklēt pazudušo personu, kāpēc uz ugunsgrēku nedevās otrs helikopters?</w:t>
      </w:r>
    </w:p>
    <w:p w:rsidR="00000000" w:rsidDel="00000000" w:rsidP="00000000" w:rsidRDefault="00000000" w:rsidRPr="00000000" w14:paraId="00000011">
      <w:pPr>
        <w:contextualSpacing w:val="0"/>
        <w:jc w:val="both"/>
        <w:rPr>
          <w:rFonts w:ascii="Times" w:cs="Times" w:eastAsia="Times" w:hAnsi="Times"/>
          <w:b w:val="1"/>
          <w:i w:val="1"/>
        </w:rPr>
      </w:pPr>
      <w:r w:rsidDel="00000000" w:rsidR="00000000" w:rsidRPr="00000000">
        <w:rPr>
          <w:rtl w:val="0"/>
        </w:rPr>
      </w:r>
    </w:p>
    <w:p w:rsidR="00000000" w:rsidDel="00000000" w:rsidP="00000000" w:rsidRDefault="00000000" w:rsidRPr="00000000" w14:paraId="00000012">
      <w:pPr>
        <w:numPr>
          <w:ilvl w:val="0"/>
          <w:numId w:val="7"/>
        </w:numPr>
        <w:ind w:left="720" w:hanging="360"/>
        <w:contextualSpacing w:val="1"/>
        <w:jc w:val="both"/>
        <w:rPr>
          <w:rFonts w:ascii="Times" w:cs="Times" w:eastAsia="Times" w:hAnsi="Times"/>
          <w:i w:val="1"/>
        </w:rPr>
      </w:pPr>
      <w:r w:rsidDel="00000000" w:rsidR="00000000" w:rsidRPr="00000000">
        <w:rPr>
          <w:rFonts w:ascii="Times" w:cs="Times" w:eastAsia="Times" w:hAnsi="Times"/>
          <w:i w:val="1"/>
          <w:rtl w:val="0"/>
        </w:rPr>
        <w:t xml:space="preserve">17. jūlijā LAF102 atradās Kauņā uz tehnisko apkopi, 18. jūlijā pulksten 14.40 LAF 102 atgriezās Lielvārdē no tehniskās apkopes un nekavējoties atsāka sniegt atbalstu ugunsdzēšanas darbos Talsu novadā.</w:t>
      </w:r>
    </w:p>
    <w:p w:rsidR="00000000" w:rsidDel="00000000" w:rsidP="00000000" w:rsidRDefault="00000000" w:rsidRPr="00000000" w14:paraId="00000013">
      <w:pPr>
        <w:contextualSpacing w:val="0"/>
        <w:jc w:val="both"/>
        <w:rPr>
          <w:rFonts w:ascii="Times" w:cs="Times" w:eastAsia="Times" w:hAnsi="Times"/>
          <w:b w:val="1"/>
          <w:i w:val="1"/>
        </w:rPr>
      </w:pPr>
      <w:r w:rsidDel="00000000" w:rsidR="00000000" w:rsidRPr="00000000">
        <w:rPr>
          <w:rtl w:val="0"/>
        </w:rPr>
      </w:r>
    </w:p>
    <w:p w:rsidR="00000000" w:rsidDel="00000000" w:rsidP="00000000" w:rsidRDefault="00000000" w:rsidRPr="00000000" w14:paraId="00000014">
      <w:pPr>
        <w:contextualSpacing w:val="0"/>
        <w:jc w:val="both"/>
        <w:rPr>
          <w:rFonts w:ascii="Times" w:cs="Times" w:eastAsia="Times" w:hAnsi="Times"/>
          <w:b w:val="1"/>
          <w:i w:val="1"/>
        </w:rPr>
      </w:pPr>
      <w:r w:rsidDel="00000000" w:rsidR="00000000" w:rsidRPr="00000000">
        <w:rPr>
          <w:rtl w:val="0"/>
        </w:rPr>
      </w:r>
    </w:p>
    <w:p w:rsidR="00000000" w:rsidDel="00000000" w:rsidP="00000000" w:rsidRDefault="00000000" w:rsidRPr="00000000" w14:paraId="00000015">
      <w:pPr>
        <w:contextualSpacing w:val="0"/>
        <w:jc w:val="both"/>
        <w:rPr>
          <w:rFonts w:ascii="Times" w:cs="Times" w:eastAsia="Times" w:hAnsi="Times"/>
          <w:b w:val="1"/>
          <w:i w:val="1"/>
        </w:rPr>
      </w:pPr>
      <w:r w:rsidDel="00000000" w:rsidR="00000000" w:rsidRPr="00000000">
        <w:rPr>
          <w:rFonts w:ascii="Times" w:cs="Times" w:eastAsia="Times" w:hAnsi="Times"/>
          <w:b w:val="1"/>
          <w:i w:val="1"/>
          <w:rtl w:val="0"/>
        </w:rPr>
        <w:t xml:space="preserve">2. Nav skaidrs, cikos un kurā datumā sazinājās ar Lietuvu par helikopteru un cikos/kurā datumā tas ieradās? </w:t>
      </w:r>
    </w:p>
    <w:p w:rsidR="00000000" w:rsidDel="00000000" w:rsidP="00000000" w:rsidRDefault="00000000" w:rsidRPr="00000000" w14:paraId="00000016">
      <w:pPr>
        <w:contextualSpacing w:val="0"/>
        <w:jc w:val="both"/>
        <w:rPr>
          <w:rFonts w:ascii="Times" w:cs="Times" w:eastAsia="Times" w:hAnsi="Times"/>
          <w:i w:val="1"/>
        </w:rPr>
      </w:pPr>
      <w:r w:rsidDel="00000000" w:rsidR="00000000" w:rsidRPr="00000000">
        <w:rPr>
          <w:rtl w:val="0"/>
        </w:rPr>
      </w:r>
    </w:p>
    <w:p w:rsidR="00000000" w:rsidDel="00000000" w:rsidP="00000000" w:rsidRDefault="00000000" w:rsidRPr="00000000" w14:paraId="00000017">
      <w:pPr>
        <w:numPr>
          <w:ilvl w:val="0"/>
          <w:numId w:val="1"/>
        </w:numPr>
        <w:shd w:fill="ffffff" w:val="clear"/>
        <w:ind w:left="720" w:hanging="360"/>
        <w:contextualSpacing w:val="1"/>
        <w:jc w:val="both"/>
        <w:rPr>
          <w:rFonts w:ascii="Times" w:cs="Times" w:eastAsia="Times" w:hAnsi="Times"/>
          <w:i w:val="1"/>
        </w:rPr>
      </w:pPr>
      <w:r w:rsidDel="00000000" w:rsidR="00000000" w:rsidRPr="00000000">
        <w:rPr>
          <w:rFonts w:ascii="Times" w:cs="Times" w:eastAsia="Times" w:hAnsi="Times"/>
          <w:i w:val="1"/>
          <w:rtl w:val="0"/>
        </w:rPr>
        <w:t xml:space="preserve">18. jūlijā pulksten </w:t>
      </w:r>
      <w:r w:rsidDel="00000000" w:rsidR="00000000" w:rsidRPr="00000000">
        <w:rPr>
          <w:rFonts w:ascii="Times" w:cs="Times" w:eastAsia="Times" w:hAnsi="Times"/>
          <w:i w:val="1"/>
          <w:rtl w:val="0"/>
        </w:rPr>
        <w:t xml:space="preserve">16.59</w:t>
      </w:r>
      <w:r w:rsidDel="00000000" w:rsidR="00000000" w:rsidRPr="00000000">
        <w:rPr>
          <w:rFonts w:ascii="Times" w:cs="Times" w:eastAsia="Times" w:hAnsi="Times"/>
          <w:i w:val="1"/>
          <w:rtl w:val="0"/>
        </w:rPr>
        <w:t xml:space="preserve"> sazinājās ar LTU, un 18. jūlijā pulksten 19.43 LTU helikopters ielidoja Latvijā, pēc kā arī uzsāka dalību dzēšanas darbos.] </w:t>
      </w:r>
    </w:p>
    <w:p w:rsidR="00000000" w:rsidDel="00000000" w:rsidP="00000000" w:rsidRDefault="00000000" w:rsidRPr="00000000" w14:paraId="00000018">
      <w:pPr>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19">
      <w:pPr>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1A">
      <w:pPr>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1B">
      <w:pPr>
        <w:numPr>
          <w:ilvl w:val="0"/>
          <w:numId w:val="2"/>
        </w:numPr>
        <w:ind w:left="0" w:firstLine="142"/>
        <w:contextualSpacing w:val="0"/>
        <w:jc w:val="both"/>
        <w:rPr>
          <w:rFonts w:ascii="Times" w:cs="Times" w:eastAsia="Times" w:hAnsi="Times"/>
          <w:b w:val="1"/>
        </w:rPr>
      </w:pPr>
      <w:r w:rsidDel="00000000" w:rsidR="00000000" w:rsidRPr="00000000">
        <w:rPr>
          <w:rFonts w:ascii="Times" w:cs="Times" w:eastAsia="Times" w:hAnsi="Times"/>
          <w:b w:val="1"/>
          <w:rtl w:val="0"/>
        </w:rPr>
        <w:t xml:space="preserve">Kad kurš NBS helikopters ieradās un uzsāka darbu?</w:t>
      </w:r>
    </w:p>
    <w:p w:rsidR="00000000" w:rsidDel="00000000" w:rsidP="00000000" w:rsidRDefault="00000000" w:rsidRPr="00000000" w14:paraId="0000001C">
      <w:pPr>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1D">
      <w:pPr>
        <w:contextualSpacing w:val="0"/>
        <w:jc w:val="center"/>
        <w:rPr>
          <w:rFonts w:ascii="Times" w:cs="Times" w:eastAsia="Times" w:hAnsi="Times"/>
          <w:b w:val="1"/>
        </w:rPr>
      </w:pPr>
      <w:r w:rsidDel="00000000" w:rsidR="00000000" w:rsidRPr="00000000">
        <w:rPr>
          <w:rFonts w:ascii="Times" w:cs="Times" w:eastAsia="Times" w:hAnsi="Times"/>
          <w:b w:val="1"/>
          <w:rtl w:val="0"/>
        </w:rPr>
        <w:t xml:space="preserve">Latvijas Gaisa spēku atbalsts VUGD.</w:t>
      </w:r>
    </w:p>
    <w:p w:rsidR="00000000" w:rsidDel="00000000" w:rsidP="00000000" w:rsidRDefault="00000000" w:rsidRPr="00000000" w14:paraId="0000001E">
      <w:pPr>
        <w:contextualSpacing w:val="0"/>
        <w:rPr>
          <w:rFonts w:ascii="Times" w:cs="Times" w:eastAsia="Times" w:hAnsi="Times"/>
          <w:b w:val="1"/>
        </w:rPr>
      </w:pPr>
      <w:r w:rsidDel="00000000" w:rsidR="00000000" w:rsidRPr="00000000">
        <w:rPr>
          <w:rFonts w:ascii="Times" w:cs="Times" w:eastAsia="Times" w:hAnsi="Times"/>
          <w:b w:val="1"/>
          <w:rtl w:val="0"/>
        </w:rPr>
        <w:t xml:space="preserve">17.07.2018</w:t>
      </w:r>
    </w:p>
    <w:p w:rsidR="00000000" w:rsidDel="00000000" w:rsidP="00000000" w:rsidRDefault="00000000" w:rsidRPr="00000000" w14:paraId="0000001F">
      <w:pPr>
        <w:contextualSpacing w:val="0"/>
        <w:rPr>
          <w:rFonts w:ascii="Times" w:cs="Times" w:eastAsia="Times" w:hAnsi="Times"/>
          <w:i w:val="1"/>
        </w:rPr>
      </w:pPr>
      <w:r w:rsidDel="00000000" w:rsidR="00000000" w:rsidRPr="00000000">
        <w:rPr>
          <w:rFonts w:ascii="Times" w:cs="Times" w:eastAsia="Times" w:hAnsi="Times"/>
          <w:i w:val="1"/>
          <w:rtl w:val="0"/>
        </w:rPr>
        <w:t xml:space="preserve">Plkst. 19:23 no AŠ KP tika saņemts pieprasījums meža ugunsgrēka dzēšanai Talsu rajonā, Valdgales apkaimē.</w:t>
      </w:r>
    </w:p>
    <w:p w:rsidR="00000000" w:rsidDel="00000000" w:rsidP="00000000" w:rsidRDefault="00000000" w:rsidRPr="00000000" w14:paraId="00000020">
      <w:pPr>
        <w:contextualSpacing w:val="0"/>
        <w:rPr>
          <w:rFonts w:ascii="Times" w:cs="Times" w:eastAsia="Times" w:hAnsi="Times"/>
          <w:i w:val="1"/>
        </w:rPr>
      </w:pPr>
      <w:r w:rsidDel="00000000" w:rsidR="00000000" w:rsidRPr="00000000">
        <w:rPr>
          <w:rFonts w:ascii="Times" w:cs="Times" w:eastAsia="Times" w:hAnsi="Times"/>
          <w:i w:val="1"/>
          <w:rtl w:val="0"/>
        </w:rPr>
        <w:t xml:space="preserve">Plkst. 19:49 no AŠ KP tika saņemts pieprasījums par pazuduša cilvēka meklēšanu Limbažu novadā prioritāte ir pazudušā cilvēka meklēšana.</w:t>
      </w:r>
    </w:p>
    <w:p w:rsidR="00000000" w:rsidDel="00000000" w:rsidP="00000000" w:rsidRDefault="00000000" w:rsidRPr="00000000" w14:paraId="00000021">
      <w:pPr>
        <w:contextualSpacing w:val="0"/>
        <w:rPr>
          <w:rFonts w:ascii="Times" w:cs="Times" w:eastAsia="Times" w:hAnsi="Times"/>
          <w:i w:val="1"/>
        </w:rPr>
      </w:pPr>
      <w:r w:rsidDel="00000000" w:rsidR="00000000" w:rsidRPr="00000000">
        <w:rPr>
          <w:rFonts w:ascii="Times" w:cs="Times" w:eastAsia="Times" w:hAnsi="Times"/>
          <w:i w:val="1"/>
          <w:rtl w:val="0"/>
        </w:rPr>
        <w:t xml:space="preserve">Plkst.20:20 GK Mi17 reģ. nr. LAF103 pacēlās no NBS Lielvārdes AB pazudušā cilvēka meklēšanai.</w:t>
      </w:r>
    </w:p>
    <w:p w:rsidR="00000000" w:rsidDel="00000000" w:rsidP="00000000" w:rsidRDefault="00000000" w:rsidRPr="00000000" w14:paraId="00000022">
      <w:pPr>
        <w:contextualSpacing w:val="0"/>
        <w:rPr>
          <w:rFonts w:ascii="Times" w:cs="Times" w:eastAsia="Times" w:hAnsi="Times"/>
          <w:i w:val="1"/>
        </w:rPr>
      </w:pPr>
      <w:r w:rsidDel="00000000" w:rsidR="00000000" w:rsidRPr="00000000">
        <w:rPr>
          <w:rFonts w:ascii="Times" w:cs="Times" w:eastAsia="Times" w:hAnsi="Times"/>
          <w:i w:val="1"/>
          <w:rtl w:val="0"/>
        </w:rPr>
        <w:t xml:space="preserve">Plkst.21.05 Sieviete atradās, pašas spēkiem izkļuva no meža. LAF103 lido uz Talsiem dzēst meža ugunsgrēku.</w:t>
      </w:r>
    </w:p>
    <w:p w:rsidR="00000000" w:rsidDel="00000000" w:rsidP="00000000" w:rsidRDefault="00000000" w:rsidRPr="00000000" w14:paraId="00000023">
      <w:pPr>
        <w:contextualSpacing w:val="0"/>
        <w:rPr>
          <w:rFonts w:ascii="Times" w:cs="Times" w:eastAsia="Times" w:hAnsi="Times"/>
          <w:i w:val="1"/>
        </w:rPr>
      </w:pPr>
      <w:r w:rsidDel="00000000" w:rsidR="00000000" w:rsidRPr="00000000">
        <w:rPr>
          <w:rFonts w:ascii="Times" w:cs="Times" w:eastAsia="Times" w:hAnsi="Times"/>
          <w:i w:val="1"/>
          <w:rtl w:val="0"/>
        </w:rPr>
        <w:t xml:space="preserve">Plkst.23:35 GK Mi17 nosēdās Ventspilī veikt uzpildi, dzēšanas darbi tiks atsākti rīt no rīta. Gaisa kuģa apkalpe paliks Ventspilī, lai nepieciešamības gadījumā rīt no rīta turpinātu dzēšanas darbus. Paredzēts darbus atsākt ap 06.00-07.00 no rīta.</w:t>
      </w:r>
    </w:p>
    <w:p w:rsidR="00000000" w:rsidDel="00000000" w:rsidP="00000000" w:rsidRDefault="00000000" w:rsidRPr="00000000" w14:paraId="00000024">
      <w:pPr>
        <w:contextualSpacing w:val="0"/>
        <w:rPr>
          <w:rFonts w:ascii="Times" w:cs="Times" w:eastAsia="Times" w:hAnsi="Times"/>
          <w:b w:val="1"/>
        </w:rPr>
      </w:pPr>
      <w:r w:rsidDel="00000000" w:rsidR="00000000" w:rsidRPr="00000000">
        <w:rPr>
          <w:rFonts w:ascii="Times" w:cs="Times" w:eastAsia="Times" w:hAnsi="Times"/>
          <w:b w:val="1"/>
          <w:rtl w:val="0"/>
        </w:rPr>
        <w:t xml:space="preserve">18.07.2018</w:t>
      </w:r>
    </w:p>
    <w:p w:rsidR="00000000" w:rsidDel="00000000" w:rsidP="00000000" w:rsidRDefault="00000000" w:rsidRPr="00000000" w14:paraId="00000025">
      <w:pPr>
        <w:contextualSpacing w:val="0"/>
        <w:rPr>
          <w:rFonts w:ascii="Times" w:cs="Times" w:eastAsia="Times" w:hAnsi="Times"/>
          <w:i w:val="1"/>
        </w:rPr>
      </w:pPr>
      <w:r w:rsidDel="00000000" w:rsidR="00000000" w:rsidRPr="00000000">
        <w:rPr>
          <w:rFonts w:ascii="Times" w:cs="Times" w:eastAsia="Times" w:hAnsi="Times"/>
          <w:i w:val="1"/>
          <w:rtl w:val="0"/>
        </w:rPr>
        <w:t xml:space="preserve">Plkst. 07:30. GK Mi17 LAF103 pacēlās no Ventspils lidostas, meža ugunsgrēka dzēšanai Talsu novadā.</w:t>
      </w:r>
    </w:p>
    <w:p w:rsidR="00000000" w:rsidDel="00000000" w:rsidP="00000000" w:rsidRDefault="00000000" w:rsidRPr="00000000" w14:paraId="00000026">
      <w:pPr>
        <w:contextualSpacing w:val="0"/>
        <w:rPr>
          <w:rFonts w:ascii="Times" w:cs="Times" w:eastAsia="Times" w:hAnsi="Times"/>
          <w:i w:val="1"/>
        </w:rPr>
      </w:pPr>
      <w:r w:rsidDel="00000000" w:rsidR="00000000" w:rsidRPr="00000000">
        <w:rPr>
          <w:rFonts w:ascii="Times" w:cs="Times" w:eastAsia="Times" w:hAnsi="Times"/>
          <w:i w:val="1"/>
          <w:rtl w:val="0"/>
        </w:rPr>
        <w:t xml:space="preserve">Plkst.10.13 LAF103 nosēdās Ventspilī veikt uzpildi, pēc uzpildes LAF103 atgriezīsies uz NBS AB, lai veiktu nepieciešamos reglamenta darbus, pēc reglamenta darbiem LAF103 atsāks ugunsgrēka dzēšanas darbus Talsu novadā. </w:t>
      </w:r>
    </w:p>
    <w:p w:rsidR="00000000" w:rsidDel="00000000" w:rsidP="00000000" w:rsidRDefault="00000000" w:rsidRPr="00000000" w14:paraId="00000027">
      <w:pPr>
        <w:contextualSpacing w:val="0"/>
        <w:rPr>
          <w:rFonts w:ascii="Times" w:cs="Times" w:eastAsia="Times" w:hAnsi="Times"/>
          <w:i w:val="1"/>
        </w:rPr>
      </w:pPr>
      <w:r w:rsidDel="00000000" w:rsidR="00000000" w:rsidRPr="00000000">
        <w:rPr>
          <w:rFonts w:ascii="Times" w:cs="Times" w:eastAsia="Times" w:hAnsi="Times"/>
          <w:i w:val="1"/>
          <w:rtl w:val="0"/>
        </w:rPr>
        <w:t xml:space="preserve">Plkst. 12.28 LAF103 nosēdās NBS AB.</w:t>
      </w:r>
    </w:p>
    <w:p w:rsidR="00000000" w:rsidDel="00000000" w:rsidP="00000000" w:rsidRDefault="00000000" w:rsidRPr="00000000" w14:paraId="00000028">
      <w:pPr>
        <w:contextualSpacing w:val="0"/>
        <w:rPr>
          <w:rFonts w:ascii="Times" w:cs="Times" w:eastAsia="Times" w:hAnsi="Times"/>
          <w:i w:val="1"/>
        </w:rPr>
      </w:pPr>
      <w:r w:rsidDel="00000000" w:rsidR="00000000" w:rsidRPr="00000000">
        <w:rPr>
          <w:rFonts w:ascii="Times" w:cs="Times" w:eastAsia="Times" w:hAnsi="Times"/>
          <w:i w:val="1"/>
          <w:rtl w:val="0"/>
        </w:rPr>
        <w:t xml:space="preserve">Plkst. 17.19 LAF103 pacēlās no NBS AB, meža ugunsgrēka dzēšanai Talsu novadā.</w:t>
      </w:r>
    </w:p>
    <w:p w:rsidR="00000000" w:rsidDel="00000000" w:rsidP="00000000" w:rsidRDefault="00000000" w:rsidRPr="00000000" w14:paraId="00000029">
      <w:pPr>
        <w:contextualSpacing w:val="0"/>
        <w:rPr>
          <w:rFonts w:ascii="Times" w:cs="Times" w:eastAsia="Times" w:hAnsi="Times"/>
          <w:i w:val="1"/>
        </w:rPr>
      </w:pPr>
      <w:r w:rsidDel="00000000" w:rsidR="00000000" w:rsidRPr="00000000">
        <w:rPr>
          <w:rFonts w:ascii="Times" w:cs="Times" w:eastAsia="Times" w:hAnsi="Times"/>
          <w:i w:val="1"/>
          <w:rtl w:val="0"/>
        </w:rPr>
        <w:t xml:space="preserve">Plkst. 19.16 LAF102 pacēlās no NBS AB, meža ugunsgrēka dzēšanai Talsu novadā.</w:t>
      </w:r>
    </w:p>
    <w:p w:rsidR="00000000" w:rsidDel="00000000" w:rsidP="00000000" w:rsidRDefault="00000000" w:rsidRPr="00000000" w14:paraId="0000002A">
      <w:pPr>
        <w:contextualSpacing w:val="0"/>
        <w:rPr>
          <w:rFonts w:ascii="Times" w:cs="Times" w:eastAsia="Times" w:hAnsi="Times"/>
          <w:i w:val="1"/>
        </w:rPr>
      </w:pPr>
      <w:r w:rsidDel="00000000" w:rsidR="00000000" w:rsidRPr="00000000">
        <w:rPr>
          <w:rFonts w:ascii="Times" w:cs="Times" w:eastAsia="Times" w:hAnsi="Times"/>
          <w:i w:val="1"/>
          <w:rtl w:val="0"/>
        </w:rPr>
        <w:t xml:space="preserve">Plkst.22.00 LAF102 nosēdās Talsu lidlaukā.</w:t>
      </w:r>
    </w:p>
    <w:p w:rsidR="00000000" w:rsidDel="00000000" w:rsidP="00000000" w:rsidRDefault="00000000" w:rsidRPr="00000000" w14:paraId="0000002B">
      <w:pPr>
        <w:contextualSpacing w:val="0"/>
        <w:rPr>
          <w:rFonts w:ascii="Times" w:cs="Times" w:eastAsia="Times" w:hAnsi="Times"/>
          <w:i w:val="1"/>
        </w:rPr>
      </w:pPr>
      <w:r w:rsidDel="00000000" w:rsidR="00000000" w:rsidRPr="00000000">
        <w:rPr>
          <w:rFonts w:ascii="Times" w:cs="Times" w:eastAsia="Times" w:hAnsi="Times"/>
          <w:i w:val="1"/>
          <w:rtl w:val="0"/>
        </w:rPr>
        <w:t xml:space="preserve">Plkst.23.23 LAF103 nosēdās Talsu lidlaukā. Abas GK ekipāžas paliks pa nakti Talsos. 19.07. no rīta ap 08.00 atsāka meža ugunsgrēka dzēšanu.</w:t>
      </w:r>
    </w:p>
    <w:p w:rsidR="00000000" w:rsidDel="00000000" w:rsidP="00000000" w:rsidRDefault="00000000" w:rsidRPr="00000000" w14:paraId="0000002C">
      <w:pPr>
        <w:contextualSpacing w:val="0"/>
        <w:rPr>
          <w:rFonts w:ascii="Times" w:cs="Times" w:eastAsia="Times" w:hAnsi="Times"/>
          <w:b w:val="1"/>
        </w:rPr>
      </w:pPr>
      <w:r w:rsidDel="00000000" w:rsidR="00000000" w:rsidRPr="00000000">
        <w:rPr>
          <w:rFonts w:ascii="Times" w:cs="Times" w:eastAsia="Times" w:hAnsi="Times"/>
          <w:b w:val="1"/>
          <w:rtl w:val="0"/>
        </w:rPr>
        <w:t xml:space="preserve">19.07.2018</w:t>
      </w:r>
    </w:p>
    <w:p w:rsidR="00000000" w:rsidDel="00000000" w:rsidP="00000000" w:rsidRDefault="00000000" w:rsidRPr="00000000" w14:paraId="0000002D">
      <w:pPr>
        <w:contextualSpacing w:val="0"/>
        <w:rPr>
          <w:rFonts w:ascii="Times" w:cs="Times" w:eastAsia="Times" w:hAnsi="Times"/>
          <w:i w:val="1"/>
        </w:rPr>
      </w:pPr>
      <w:r w:rsidDel="00000000" w:rsidR="00000000" w:rsidRPr="00000000">
        <w:rPr>
          <w:rFonts w:ascii="Times" w:cs="Times" w:eastAsia="Times" w:hAnsi="Times"/>
          <w:i w:val="1"/>
          <w:rtl w:val="0"/>
        </w:rPr>
        <w:t xml:space="preserve">Plkst. 8.15 divi Mi17 LAF102 un LAF103 pacēlās no Talsu lidlauka, meža ugunsgrēka dzēšanai Talsu novadā.</w:t>
      </w:r>
    </w:p>
    <w:p w:rsidR="00000000" w:rsidDel="00000000" w:rsidP="00000000" w:rsidRDefault="00000000" w:rsidRPr="00000000" w14:paraId="0000002E">
      <w:pPr>
        <w:contextualSpacing w:val="0"/>
        <w:rPr>
          <w:rFonts w:ascii="Times" w:cs="Times" w:eastAsia="Times" w:hAnsi="Times"/>
          <w:i w:val="1"/>
        </w:rPr>
      </w:pPr>
      <w:r w:rsidDel="00000000" w:rsidR="00000000" w:rsidRPr="00000000">
        <w:rPr>
          <w:rFonts w:ascii="Times" w:cs="Times" w:eastAsia="Times" w:hAnsi="Times"/>
          <w:i w:val="1"/>
          <w:rtl w:val="0"/>
        </w:rPr>
        <w:t xml:space="preserve">Plkst. 20.09 LAF103 un plkst. 20.20 LAF102 pabeidza ugunsdzēšanas darbus un nosēdās Talsu lidlaukā. Ekipāža paliek Talsu viesnīcā līdz rītdienai. Rītdien ap plkst. 8.00 plānots turpināt ugunsdzēšanas darbus.</w:t>
      </w:r>
    </w:p>
    <w:p w:rsidR="00000000" w:rsidDel="00000000" w:rsidP="00000000" w:rsidRDefault="00000000" w:rsidRPr="00000000" w14:paraId="0000002F">
      <w:pPr>
        <w:contextualSpacing w:val="0"/>
        <w:rPr>
          <w:rFonts w:ascii="Times" w:cs="Times" w:eastAsia="Times" w:hAnsi="Times"/>
          <w:i w:val="1"/>
        </w:rPr>
      </w:pPr>
      <w:r w:rsidDel="00000000" w:rsidR="00000000" w:rsidRPr="00000000">
        <w:rPr>
          <w:rFonts w:ascii="Times" w:cs="Times" w:eastAsia="Times" w:hAnsi="Times"/>
          <w:i w:val="1"/>
          <w:rtl w:val="0"/>
        </w:rPr>
        <w:t xml:space="preserve">Ugunsgrēks nav lokalizēts un turpina strauji izplatīties.</w:t>
      </w:r>
    </w:p>
    <w:p w:rsidR="00000000" w:rsidDel="00000000" w:rsidP="00000000" w:rsidRDefault="00000000" w:rsidRPr="00000000" w14:paraId="00000030">
      <w:pPr>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1">
      <w:pPr>
        <w:contextualSpacing w:val="0"/>
        <w:rPr>
          <w:rFonts w:ascii="Times" w:cs="Times" w:eastAsia="Times" w:hAnsi="Times"/>
          <w:b w:val="1"/>
        </w:rPr>
      </w:pPr>
      <w:r w:rsidDel="00000000" w:rsidR="00000000" w:rsidRPr="00000000">
        <w:rPr>
          <w:rFonts w:ascii="Times" w:cs="Times" w:eastAsia="Times" w:hAnsi="Times"/>
          <w:b w:val="1"/>
          <w:rtl w:val="0"/>
        </w:rPr>
        <w:t xml:space="preserve">20.07.2018</w:t>
      </w:r>
    </w:p>
    <w:p w:rsidR="00000000" w:rsidDel="00000000" w:rsidP="00000000" w:rsidRDefault="00000000" w:rsidRPr="00000000" w14:paraId="00000032">
      <w:pPr>
        <w:contextualSpacing w:val="0"/>
        <w:rPr>
          <w:rFonts w:ascii="Times" w:cs="Times" w:eastAsia="Times" w:hAnsi="Times"/>
          <w:i w:val="1"/>
        </w:rPr>
      </w:pPr>
      <w:r w:rsidDel="00000000" w:rsidR="00000000" w:rsidRPr="00000000">
        <w:rPr>
          <w:rFonts w:ascii="Times" w:cs="Times" w:eastAsia="Times" w:hAnsi="Times"/>
          <w:i w:val="1"/>
          <w:rtl w:val="0"/>
        </w:rPr>
        <w:t xml:space="preserve">Plkst. 8.15 divi Mi17 LAF102 un LAF103 pacēlās no Talsu lidlauka, meža ugunsgrēka dzēšanai Talsu novadā.</w:t>
      </w:r>
    </w:p>
    <w:p w:rsidR="00000000" w:rsidDel="00000000" w:rsidP="00000000" w:rsidRDefault="00000000" w:rsidRPr="00000000" w14:paraId="00000033">
      <w:pPr>
        <w:contextualSpacing w:val="0"/>
        <w:rPr>
          <w:rFonts w:ascii="Times" w:cs="Times" w:eastAsia="Times" w:hAnsi="Times"/>
          <w:i w:val="1"/>
        </w:rPr>
      </w:pPr>
      <w:r w:rsidDel="00000000" w:rsidR="00000000" w:rsidRPr="00000000">
        <w:rPr>
          <w:rFonts w:ascii="Times" w:cs="Times" w:eastAsia="Times" w:hAnsi="Times"/>
          <w:i w:val="1"/>
          <w:rtl w:val="0"/>
        </w:rPr>
        <w:t xml:space="preserve">Plkst. 14.20 LAF103 un LAF102 beidz ugunsdzēšanas darbus un atgriežas Lielvārdes bāzē. </w:t>
      </w:r>
    </w:p>
    <w:p w:rsidR="00000000" w:rsidDel="00000000" w:rsidP="00000000" w:rsidRDefault="00000000" w:rsidRPr="00000000" w14:paraId="00000034">
      <w:pPr>
        <w:contextualSpacing w:val="0"/>
        <w:rPr>
          <w:rFonts w:ascii="Times" w:cs="Times" w:eastAsia="Times" w:hAnsi="Times"/>
          <w:i w:val="1"/>
        </w:rPr>
      </w:pPr>
      <w:r w:rsidDel="00000000" w:rsidR="00000000" w:rsidRPr="00000000">
        <w:rPr>
          <w:rFonts w:ascii="Times" w:cs="Times" w:eastAsia="Times" w:hAnsi="Times"/>
          <w:i w:val="1"/>
          <w:rtl w:val="0"/>
        </w:rPr>
        <w:t xml:space="preserve">Plkst. 16.05 LAF102 un LAF103 nosēžas Lielvārdes bāzē.</w:t>
      </w:r>
    </w:p>
    <w:p w:rsidR="00000000" w:rsidDel="00000000" w:rsidP="00000000" w:rsidRDefault="00000000" w:rsidRPr="00000000" w14:paraId="00000035">
      <w:pPr>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6">
      <w:pPr>
        <w:contextualSpacing w:val="0"/>
        <w:rPr>
          <w:rFonts w:ascii="Times" w:cs="Times" w:eastAsia="Times" w:hAnsi="Times"/>
          <w:b w:val="1"/>
        </w:rPr>
      </w:pPr>
      <w:r w:rsidDel="00000000" w:rsidR="00000000" w:rsidRPr="00000000">
        <w:rPr>
          <w:rFonts w:ascii="Times" w:cs="Times" w:eastAsia="Times" w:hAnsi="Times"/>
          <w:b w:val="1"/>
          <w:rtl w:val="0"/>
        </w:rPr>
        <w:t xml:space="preserve">21-25.07.2018</w:t>
      </w:r>
    </w:p>
    <w:p w:rsidR="00000000" w:rsidDel="00000000" w:rsidP="00000000" w:rsidRDefault="00000000" w:rsidRPr="00000000" w14:paraId="00000037">
      <w:pPr>
        <w:contextualSpacing w:val="0"/>
        <w:rPr>
          <w:rFonts w:ascii="Times" w:cs="Times" w:eastAsia="Times" w:hAnsi="Times"/>
          <w:i w:val="1"/>
        </w:rPr>
      </w:pPr>
      <w:r w:rsidDel="00000000" w:rsidR="00000000" w:rsidRPr="00000000">
        <w:rPr>
          <w:rFonts w:ascii="Times" w:cs="Times" w:eastAsia="Times" w:hAnsi="Times"/>
          <w:i w:val="1"/>
          <w:rtl w:val="0"/>
        </w:rPr>
        <w:t xml:space="preserve">Ņemot vērā intensīvo noslodzi ugunsgrēka dzēšanā, pastāvīgi pārvietojot lielu masu ūdens, un nolidoto stundu skaitu, helikopteriem bija nepieciešama tehniskā apkope, kas ir regulāra un neatņemama helikopteru uzturēšanas labā tehniskā stāvoklī procesa sastāvdaļa.  </w:t>
      </w:r>
    </w:p>
    <w:p w:rsidR="00000000" w:rsidDel="00000000" w:rsidP="00000000" w:rsidRDefault="00000000" w:rsidRPr="00000000" w14:paraId="00000038">
      <w:pPr>
        <w:contextualSpacing w:val="0"/>
        <w:rPr>
          <w:rFonts w:ascii="Times" w:cs="Times" w:eastAsia="Times" w:hAnsi="Times"/>
          <w:i w:val="1"/>
        </w:rPr>
      </w:pPr>
      <w:r w:rsidDel="00000000" w:rsidR="00000000" w:rsidRPr="00000000">
        <w:rPr>
          <w:rtl w:val="0"/>
        </w:rPr>
      </w:r>
    </w:p>
    <w:p w:rsidR="00000000" w:rsidDel="00000000" w:rsidP="00000000" w:rsidRDefault="00000000" w:rsidRPr="00000000" w14:paraId="00000039">
      <w:pPr>
        <w:contextualSpacing w:val="0"/>
        <w:rPr>
          <w:rFonts w:ascii="Times" w:cs="Times" w:eastAsia="Times" w:hAnsi="Times"/>
          <w:b w:val="1"/>
        </w:rPr>
      </w:pPr>
      <w:r w:rsidDel="00000000" w:rsidR="00000000" w:rsidRPr="00000000">
        <w:rPr>
          <w:rFonts w:ascii="Times" w:cs="Times" w:eastAsia="Times" w:hAnsi="Times"/>
          <w:b w:val="1"/>
          <w:rtl w:val="0"/>
        </w:rPr>
        <w:t xml:space="preserve">25.07.2018</w:t>
      </w:r>
    </w:p>
    <w:p w:rsidR="00000000" w:rsidDel="00000000" w:rsidP="00000000" w:rsidRDefault="00000000" w:rsidRPr="00000000" w14:paraId="0000003A">
      <w:pPr>
        <w:contextualSpacing w:val="0"/>
        <w:rPr>
          <w:rFonts w:ascii="Times" w:cs="Times" w:eastAsia="Times" w:hAnsi="Times"/>
          <w:i w:val="1"/>
        </w:rPr>
      </w:pPr>
      <w:r w:rsidDel="00000000" w:rsidR="00000000" w:rsidRPr="00000000">
        <w:rPr>
          <w:rFonts w:ascii="Times" w:cs="Times" w:eastAsia="Times" w:hAnsi="Times"/>
          <w:i w:val="1"/>
          <w:rtl w:val="0"/>
        </w:rPr>
        <w:t xml:space="preserve">Plkst. 18.28 LAF102 pacēlās no Lielvārdes lidlauka, lai piedalītos meža ugunsgrēka dzēšanā Talsu novadā.</w:t>
      </w:r>
    </w:p>
    <w:p w:rsidR="00000000" w:rsidDel="00000000" w:rsidP="00000000" w:rsidRDefault="00000000" w:rsidRPr="00000000" w14:paraId="0000003B">
      <w:pPr>
        <w:contextualSpacing w:val="0"/>
        <w:rPr>
          <w:rFonts w:ascii="Times" w:cs="Times" w:eastAsia="Times" w:hAnsi="Times"/>
          <w:i w:val="1"/>
        </w:rPr>
      </w:pPr>
      <w:r w:rsidDel="00000000" w:rsidR="00000000" w:rsidRPr="00000000">
        <w:rPr>
          <w:rFonts w:ascii="Times" w:cs="Times" w:eastAsia="Times" w:hAnsi="Times"/>
          <w:i w:val="1"/>
          <w:rtl w:val="0"/>
        </w:rPr>
        <w:t xml:space="preserve">Plkst. 22.37 LAF102 pabeidza ugunsdzēšanas darbus un nosēdās Talsu lidlaukā. Ekipāža paliek Talsu viesnīcā līdz rītdienai. Rītdien ap plkst. 05.30 plānots, ka otra ekipāža, kura atrodas Talsos, turpinās ugunsdzēšanas darbus.</w:t>
      </w:r>
    </w:p>
    <w:p w:rsidR="00000000" w:rsidDel="00000000" w:rsidP="00000000" w:rsidRDefault="00000000" w:rsidRPr="00000000" w14:paraId="0000003C">
      <w:pPr>
        <w:contextualSpacing w:val="0"/>
        <w:rPr>
          <w:rFonts w:ascii="Times" w:cs="Times" w:eastAsia="Times" w:hAnsi="Times"/>
          <w:b w:val="1"/>
        </w:rPr>
      </w:pPr>
      <w:r w:rsidDel="00000000" w:rsidR="00000000" w:rsidRPr="00000000">
        <w:rPr>
          <w:rFonts w:ascii="Times" w:cs="Times" w:eastAsia="Times" w:hAnsi="Times"/>
          <w:b w:val="1"/>
          <w:rtl w:val="0"/>
        </w:rPr>
        <w:t xml:space="preserve">26.07.2018</w:t>
      </w:r>
    </w:p>
    <w:p w:rsidR="00000000" w:rsidDel="00000000" w:rsidP="00000000" w:rsidRDefault="00000000" w:rsidRPr="00000000" w14:paraId="0000003D">
      <w:pPr>
        <w:contextualSpacing w:val="0"/>
        <w:rPr>
          <w:rFonts w:ascii="Times" w:cs="Times" w:eastAsia="Times" w:hAnsi="Times"/>
          <w:i w:val="1"/>
        </w:rPr>
      </w:pPr>
      <w:r w:rsidDel="00000000" w:rsidR="00000000" w:rsidRPr="00000000">
        <w:rPr>
          <w:rFonts w:ascii="Times" w:cs="Times" w:eastAsia="Times" w:hAnsi="Times"/>
          <w:i w:val="1"/>
          <w:rtl w:val="0"/>
        </w:rPr>
        <w:t xml:space="preserve">Plkst. 05.40 LAF102 uzsācis ugunsdzēšanas darbus Talsu novadā.</w:t>
      </w:r>
    </w:p>
    <w:p w:rsidR="00000000" w:rsidDel="00000000" w:rsidP="00000000" w:rsidRDefault="00000000" w:rsidRPr="00000000" w14:paraId="0000003E">
      <w:pPr>
        <w:contextualSpacing w:val="0"/>
        <w:rPr>
          <w:rFonts w:ascii="Times" w:cs="Times" w:eastAsia="Times" w:hAnsi="Times"/>
          <w:i w:val="1"/>
        </w:rPr>
      </w:pPr>
      <w:r w:rsidDel="00000000" w:rsidR="00000000" w:rsidRPr="00000000">
        <w:rPr>
          <w:rFonts w:ascii="Times" w:cs="Times" w:eastAsia="Times" w:hAnsi="Times"/>
          <w:i w:val="1"/>
          <w:rtl w:val="0"/>
        </w:rPr>
        <w:t xml:space="preserve">Usmas ezers.</w:t>
      </w:r>
    </w:p>
    <w:p w:rsidR="00000000" w:rsidDel="00000000" w:rsidP="00000000" w:rsidRDefault="00000000" w:rsidRPr="00000000" w14:paraId="0000003F">
      <w:pPr>
        <w:contextualSpacing w:val="0"/>
        <w:rPr>
          <w:rFonts w:ascii="Times" w:cs="Times" w:eastAsia="Times" w:hAnsi="Times"/>
          <w:i w:val="1"/>
        </w:rPr>
      </w:pPr>
      <w:r w:rsidDel="00000000" w:rsidR="00000000" w:rsidRPr="00000000">
        <w:rPr>
          <w:rFonts w:ascii="Times" w:cs="Times" w:eastAsia="Times" w:hAnsi="Times"/>
          <w:i w:val="1"/>
          <w:rtl w:val="0"/>
        </w:rPr>
        <w:t xml:space="preserve">Plkst. 17.50 saņēmu informāciju par jaunu ugunsgrēku pie Usmas ezera (ap 25km attālumā no pirmā ugunsgrēka).</w:t>
      </w:r>
    </w:p>
    <w:p w:rsidR="00000000" w:rsidDel="00000000" w:rsidP="00000000" w:rsidRDefault="00000000" w:rsidRPr="00000000" w14:paraId="00000040">
      <w:pPr>
        <w:contextualSpacing w:val="0"/>
        <w:rPr>
          <w:rFonts w:ascii="Times" w:cs="Times" w:eastAsia="Times" w:hAnsi="Times"/>
          <w:i w:val="1"/>
        </w:rPr>
      </w:pPr>
      <w:r w:rsidDel="00000000" w:rsidR="00000000" w:rsidRPr="00000000">
        <w:rPr>
          <w:rFonts w:ascii="Times" w:cs="Times" w:eastAsia="Times" w:hAnsi="Times"/>
          <w:i w:val="1"/>
          <w:rtl w:val="0"/>
        </w:rPr>
        <w:t xml:space="preserve">Plkst. 19.15 LAF102 gaisa kuģis Mi17 pacēlās ugunsgrēka dzēšanai pie Usmas ezera.</w:t>
      </w:r>
    </w:p>
    <w:p w:rsidR="00000000" w:rsidDel="00000000" w:rsidP="00000000" w:rsidRDefault="00000000" w:rsidRPr="00000000" w14:paraId="00000041">
      <w:pPr>
        <w:contextualSpacing w:val="0"/>
        <w:rPr>
          <w:rFonts w:ascii="Times" w:cs="Times" w:eastAsia="Times" w:hAnsi="Times"/>
          <w:i w:val="1"/>
        </w:rPr>
      </w:pPr>
      <w:r w:rsidDel="00000000" w:rsidR="00000000" w:rsidRPr="00000000">
        <w:rPr>
          <w:rFonts w:ascii="Times" w:cs="Times" w:eastAsia="Times" w:hAnsi="Times"/>
          <w:i w:val="1"/>
          <w:rtl w:val="0"/>
        </w:rPr>
        <w:t xml:space="preserve">Plkst. 21.45 Latvijas gaisa kuģis pabeidza ugunsdzēšanas darbus un nosēdās Talsu lidlaukā. </w:t>
      </w:r>
    </w:p>
    <w:p w:rsidR="00000000" w:rsidDel="00000000" w:rsidP="00000000" w:rsidRDefault="00000000" w:rsidRPr="00000000" w14:paraId="00000042">
      <w:pPr>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43">
      <w:pPr>
        <w:numPr>
          <w:ilvl w:val="0"/>
          <w:numId w:val="8"/>
        </w:numPr>
        <w:ind w:left="0" w:firstLine="284"/>
        <w:contextualSpacing w:val="0"/>
        <w:jc w:val="both"/>
        <w:rPr>
          <w:rFonts w:ascii="Times" w:cs="Times" w:eastAsia="Times" w:hAnsi="Times"/>
          <w:b w:val="1"/>
        </w:rPr>
      </w:pPr>
      <w:r w:rsidDel="00000000" w:rsidR="00000000" w:rsidRPr="00000000">
        <w:rPr>
          <w:rFonts w:ascii="Times" w:cs="Times" w:eastAsia="Times" w:hAnsi="Times"/>
          <w:b w:val="1"/>
          <w:rtl w:val="0"/>
        </w:rPr>
        <w:t xml:space="preserve">Cik lidojuma stundas katrs no helikopteriem veica aktīvos dzēšanas darbos līdz apkopei?</w:t>
      </w:r>
    </w:p>
    <w:p w:rsidR="00000000" w:rsidDel="00000000" w:rsidP="00000000" w:rsidRDefault="00000000" w:rsidRPr="00000000" w14:paraId="00000044">
      <w:pPr>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45">
      <w:pPr>
        <w:ind w:left="709"/>
        <w:contextualSpacing w:val="0"/>
        <w:jc w:val="both"/>
        <w:rPr>
          <w:rFonts w:ascii="Times" w:cs="Times" w:eastAsia="Times" w:hAnsi="Times"/>
        </w:rPr>
      </w:pPr>
      <w:r w:rsidDel="00000000" w:rsidR="00000000" w:rsidRPr="00000000">
        <w:rPr>
          <w:rFonts w:ascii="Times" w:cs="Times" w:eastAsia="Times" w:hAnsi="Times"/>
          <w:rtl w:val="0"/>
        </w:rPr>
        <w:t xml:space="preserve">Līdz apkopei viens no helikopteriem ( LAF103) veica 30 lidojuma stundas, otrs ( LAF102) 16 lidojuma stundas aktīvās dzēšanas (nav ierēķināti pārlidojumi), pēc apkopes LAF102 jau kopējās 30 lidojuma stundas dzēšanos darbos ( </w:t>
      </w:r>
      <w:r w:rsidDel="00000000" w:rsidR="00000000" w:rsidRPr="00000000">
        <w:rPr>
          <w:rFonts w:ascii="Times" w:cs="Times" w:eastAsia="Times" w:hAnsi="Times"/>
          <w:u w:val="single"/>
          <w:rtl w:val="0"/>
        </w:rPr>
        <w:t xml:space="preserve">uz 27.07.18. plkst.12.00</w:t>
      </w:r>
      <w:r w:rsidDel="00000000" w:rsidR="00000000" w:rsidRPr="00000000">
        <w:rPr>
          <w:rFonts w:ascii="Times" w:cs="Times" w:eastAsia="Times" w:hAnsi="Times"/>
          <w:rtl w:val="0"/>
        </w:rPr>
        <w:t xml:space="preserve">)</w:t>
      </w:r>
    </w:p>
    <w:p w:rsidR="00000000" w:rsidDel="00000000" w:rsidP="00000000" w:rsidRDefault="00000000" w:rsidRPr="00000000" w14:paraId="00000046">
      <w:pPr>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47">
      <w:pPr>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48">
      <w:pPr>
        <w:numPr>
          <w:ilvl w:val="0"/>
          <w:numId w:val="8"/>
        </w:numPr>
        <w:ind w:left="0" w:firstLine="284"/>
        <w:contextualSpacing w:val="0"/>
        <w:jc w:val="both"/>
        <w:rPr>
          <w:rFonts w:ascii="Times" w:cs="Times" w:eastAsia="Times" w:hAnsi="Times"/>
          <w:b w:val="1"/>
        </w:rPr>
      </w:pPr>
      <w:r w:rsidDel="00000000" w:rsidR="00000000" w:rsidRPr="00000000">
        <w:rPr>
          <w:rFonts w:ascii="Times" w:cs="Times" w:eastAsia="Times" w:hAnsi="Times"/>
          <w:b w:val="1"/>
          <w:rtl w:val="0"/>
        </w:rPr>
        <w:t xml:space="preserve">Kad NBS informēja VUGD par iesaistāmo helikopteru atlikušo lidojumu stundu apjomu līdz apkopei?</w:t>
      </w:r>
    </w:p>
    <w:p w:rsidR="00000000" w:rsidDel="00000000" w:rsidP="00000000" w:rsidRDefault="00000000" w:rsidRPr="00000000" w14:paraId="00000049">
      <w:pPr>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4A">
      <w:pPr>
        <w:ind w:left="709"/>
        <w:contextualSpacing w:val="0"/>
        <w:jc w:val="both"/>
        <w:rPr>
          <w:rFonts w:ascii="Times" w:cs="Times" w:eastAsia="Times" w:hAnsi="Times"/>
        </w:rPr>
      </w:pPr>
      <w:r w:rsidDel="00000000" w:rsidR="00000000" w:rsidRPr="00000000">
        <w:rPr>
          <w:rFonts w:ascii="Times" w:cs="Times" w:eastAsia="Times" w:hAnsi="Times"/>
          <w:rtl w:val="0"/>
        </w:rPr>
        <w:t xml:space="preserve">Gaisa spēku Operatīvais dežurants un piloti informēja nekavējoties, un uz pieprasījumu VUGD Operatīvo dežurantu un VUGD atbildīgos darbiniekus (kas uz to brīdi bija nozīmēti par operāciju koordinētājiem) un Meža dienesta iesaistīto darbiniekus par jebkurām izmaiņām, kas bija saistītas ar iesaistīto Gaisa kuģu stāvokli, apkopēm.</w:t>
      </w:r>
    </w:p>
    <w:p w:rsidR="00000000" w:rsidDel="00000000" w:rsidP="00000000" w:rsidRDefault="00000000" w:rsidRPr="00000000" w14:paraId="0000004B">
      <w:pPr>
        <w:ind w:left="709"/>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4C">
      <w:pPr>
        <w:ind w:left="709"/>
        <w:contextualSpacing w:val="0"/>
        <w:jc w:val="both"/>
        <w:rPr>
          <w:rFonts w:ascii="Times" w:cs="Times" w:eastAsia="Times" w:hAnsi="Times"/>
          <w:i w:val="1"/>
        </w:rPr>
      </w:pPr>
      <w:r w:rsidDel="00000000" w:rsidR="00000000" w:rsidRPr="00000000">
        <w:rPr>
          <w:rFonts w:ascii="Times" w:cs="Times" w:eastAsia="Times" w:hAnsi="Times"/>
          <w:rtl w:val="0"/>
        </w:rPr>
        <w:t xml:space="preserve">[</w:t>
      </w:r>
      <w:r w:rsidDel="00000000" w:rsidR="00000000" w:rsidRPr="00000000">
        <w:rPr>
          <w:rFonts w:ascii="Times" w:cs="Times" w:eastAsia="Times" w:hAnsi="Times"/>
          <w:i w:val="1"/>
          <w:rtl w:val="0"/>
        </w:rPr>
        <w:t xml:space="preserve">31. jūlijā uzdots papildjautājums.</w:t>
      </w:r>
    </w:p>
    <w:p w:rsidR="00000000" w:rsidDel="00000000" w:rsidP="00000000" w:rsidRDefault="00000000" w:rsidRPr="00000000" w14:paraId="0000004D">
      <w:pPr>
        <w:ind w:left="709"/>
        <w:contextualSpacing w:val="0"/>
        <w:jc w:val="both"/>
        <w:rPr>
          <w:rFonts w:ascii="Times" w:cs="Times" w:eastAsia="Times" w:hAnsi="Times"/>
          <w:i w:val="1"/>
        </w:rPr>
      </w:pPr>
      <w:r w:rsidDel="00000000" w:rsidR="00000000" w:rsidRPr="00000000">
        <w:rPr>
          <w:rtl w:val="0"/>
        </w:rPr>
      </w:r>
    </w:p>
    <w:p w:rsidR="00000000" w:rsidDel="00000000" w:rsidP="00000000" w:rsidRDefault="00000000" w:rsidRPr="00000000" w14:paraId="0000004E">
      <w:pPr>
        <w:numPr>
          <w:ilvl w:val="0"/>
          <w:numId w:val="9"/>
        </w:numPr>
        <w:ind w:left="720" w:hanging="360"/>
        <w:contextualSpacing w:val="1"/>
        <w:jc w:val="both"/>
        <w:rPr>
          <w:rFonts w:ascii="Times" w:cs="Times" w:eastAsia="Times" w:hAnsi="Times"/>
          <w:b w:val="1"/>
          <w:i w:val="1"/>
        </w:rPr>
      </w:pPr>
      <w:r w:rsidDel="00000000" w:rsidR="00000000" w:rsidRPr="00000000">
        <w:rPr>
          <w:rFonts w:ascii="Times" w:cs="Times" w:eastAsia="Times" w:hAnsi="Times"/>
          <w:b w:val="1"/>
          <w:i w:val="1"/>
          <w:rtl w:val="0"/>
        </w:rPr>
        <w:t xml:space="preserve">Ko nozīmē nekavējoties? Cikos tika nodota šī informācija? </w:t>
      </w:r>
    </w:p>
    <w:p w:rsidR="00000000" w:rsidDel="00000000" w:rsidP="00000000" w:rsidRDefault="00000000" w:rsidRPr="00000000" w14:paraId="0000004F">
      <w:pPr>
        <w:ind w:left="720" w:firstLine="0"/>
        <w:contextualSpacing w:val="0"/>
        <w:jc w:val="both"/>
        <w:rPr>
          <w:rFonts w:ascii="Times" w:cs="Times" w:eastAsia="Times" w:hAnsi="Times"/>
          <w:b w:val="1"/>
          <w:i w:val="1"/>
        </w:rPr>
      </w:pPr>
      <w:r w:rsidDel="00000000" w:rsidR="00000000" w:rsidRPr="00000000">
        <w:rPr>
          <w:rtl w:val="0"/>
        </w:rPr>
      </w:r>
    </w:p>
    <w:p w:rsidR="00000000" w:rsidDel="00000000" w:rsidP="00000000" w:rsidRDefault="00000000" w:rsidRPr="00000000" w14:paraId="00000050">
      <w:pPr>
        <w:numPr>
          <w:ilvl w:val="0"/>
          <w:numId w:val="5"/>
        </w:numPr>
        <w:ind w:left="1440" w:hanging="360"/>
        <w:contextualSpacing w:val="1"/>
        <w:jc w:val="both"/>
        <w:rPr>
          <w:rFonts w:ascii="Times" w:cs="Times" w:eastAsia="Times" w:hAnsi="Times"/>
          <w:i w:val="1"/>
        </w:rPr>
      </w:pPr>
      <w:r w:rsidDel="00000000" w:rsidR="00000000" w:rsidRPr="00000000">
        <w:rPr>
          <w:rFonts w:ascii="Times" w:cs="Times" w:eastAsia="Times" w:hAnsi="Times"/>
          <w:i w:val="1"/>
          <w:rtl w:val="0"/>
        </w:rPr>
        <w:t xml:space="preserve">U</w:t>
      </w:r>
      <w:r w:rsidDel="00000000" w:rsidR="00000000" w:rsidRPr="00000000">
        <w:rPr>
          <w:rFonts w:ascii="Times" w:cs="Times" w:eastAsia="Times" w:hAnsi="Times"/>
          <w:i w:val="1"/>
          <w:rtl w:val="0"/>
        </w:rPr>
        <w:t xml:space="preserve">z konkrēto jautājumu atbilde jau ir konkrēta, jo informēja nekavējoties, jo jārēķinās, ka uz apkopi ir rindas, turklāt tā netiek veikta Nacionālajos bruņotajos spēkos un konkrētā situācijā, kā jau minējām, lidojumi notika intensīvi/sarežģītos apstākļos, tad helikopteru apkalpes uzskaita lidojumu stundas un tiešām lido maksimāli tuvu apkopes laika un, protams, izmanto iespēju, kad apkopes veikšanas vietā atbrīvojas kāda vieta.</w:t>
      </w:r>
    </w:p>
    <w:p w:rsidR="00000000" w:rsidDel="00000000" w:rsidP="00000000" w:rsidRDefault="00000000" w:rsidRPr="00000000" w14:paraId="00000051">
      <w:pPr>
        <w:numPr>
          <w:ilvl w:val="0"/>
          <w:numId w:val="5"/>
        </w:numPr>
        <w:ind w:left="1440" w:hanging="360"/>
        <w:contextualSpacing w:val="1"/>
        <w:jc w:val="both"/>
        <w:rPr>
          <w:rFonts w:ascii="Times" w:cs="Times" w:eastAsia="Times" w:hAnsi="Times"/>
          <w:i w:val="1"/>
        </w:rPr>
      </w:pPr>
      <w:r w:rsidDel="00000000" w:rsidR="00000000" w:rsidRPr="00000000">
        <w:rPr>
          <w:rtl w:val="0"/>
        </w:rPr>
      </w:r>
    </w:p>
    <w:p w:rsidR="00000000" w:rsidDel="00000000" w:rsidP="00000000" w:rsidRDefault="00000000" w:rsidRPr="00000000" w14:paraId="00000052">
      <w:pPr>
        <w:ind w:left="0" w:firstLine="0"/>
        <w:contextualSpacing w:val="0"/>
        <w:jc w:val="both"/>
        <w:rPr>
          <w:rFonts w:ascii="Times" w:cs="Times" w:eastAsia="Times" w:hAnsi="Times"/>
          <w:i w:val="1"/>
        </w:rPr>
      </w:pPr>
      <w:r w:rsidDel="00000000" w:rsidR="00000000" w:rsidRPr="00000000">
        <w:rPr>
          <w:rFonts w:ascii="Times" w:cs="Times" w:eastAsia="Times" w:hAnsi="Times"/>
          <w:i w:val="1"/>
          <w:rtl w:val="0"/>
        </w:rPr>
        <w:t xml:space="preserve">Pēc šīs atbildes tai pašā dienā seko vēl viens papildjautājums</w:t>
      </w:r>
    </w:p>
    <w:p w:rsidR="00000000" w:rsidDel="00000000" w:rsidP="00000000" w:rsidRDefault="00000000" w:rsidRPr="00000000" w14:paraId="00000053">
      <w:pPr>
        <w:ind w:left="0" w:firstLine="0"/>
        <w:contextualSpacing w:val="0"/>
        <w:jc w:val="both"/>
        <w:rPr>
          <w:rFonts w:ascii="Times" w:cs="Times" w:eastAsia="Times" w:hAnsi="Times"/>
          <w:i w:val="1"/>
        </w:rPr>
      </w:pPr>
      <w:r w:rsidDel="00000000" w:rsidR="00000000" w:rsidRPr="00000000">
        <w:rPr>
          <w:rtl w:val="0"/>
        </w:rPr>
      </w:r>
    </w:p>
    <w:p w:rsidR="00000000" w:rsidDel="00000000" w:rsidP="00000000" w:rsidRDefault="00000000" w:rsidRPr="00000000" w14:paraId="00000054">
      <w:pPr>
        <w:numPr>
          <w:ilvl w:val="0"/>
          <w:numId w:val="3"/>
        </w:numPr>
        <w:pBdr>
          <w:top w:color="auto" w:space="0" w:sz="0" w:val="none"/>
          <w:left w:color="auto" w:space="35" w:sz="0" w:val="none"/>
          <w:bottom w:color="auto" w:space="0" w:sz="0" w:val="none"/>
          <w:right w:color="auto" w:space="0" w:sz="0" w:val="none"/>
          <w:between w:color="auto" w:space="0" w:sz="0" w:val="none"/>
        </w:pBdr>
        <w:spacing w:line="288" w:lineRule="auto"/>
        <w:ind w:left="720" w:hanging="360"/>
        <w:contextualSpacing w:val="1"/>
        <w:jc w:val="both"/>
        <w:rPr>
          <w:rFonts w:ascii="Times" w:cs="Times" w:eastAsia="Times" w:hAnsi="Times"/>
          <w:i w:val="1"/>
        </w:rPr>
      </w:pPr>
      <w:r w:rsidDel="00000000" w:rsidR="00000000" w:rsidRPr="00000000">
        <w:rPr>
          <w:rFonts w:ascii="Times" w:cs="Times" w:eastAsia="Times" w:hAnsi="Times"/>
          <w:b w:val="1"/>
          <w:i w:val="1"/>
          <w:rtl w:val="0"/>
        </w:rPr>
        <w:t xml:space="preserve">Nē, atbilde nav konkrēta. Jūsu tekstā ir teikts, ka jūsu cilvēki, dežurants un piloti, ir informējuši vairākus cilvēkus vairākos dienestos (VUGD operatīvo dežurantu, VUGD atbildīgos darbiniekus un VMD ieaistītos darbiniekus). Lūdzam atsevišķi par katru – konkrētās informācijas nodošanas datums, laiks un persona (amats), kas, kam nodeva. Katra informācijas sniegšanas reize atsevišķi, par katru helikopteru atsevišķi. Identiski kā jūs ļoti saprotami un konkrēti uzrādījāt, kurš helikopters, kurā dienā un laikā, kur pacēlās un nolaidās un ko tur darīja. </w:t>
      </w:r>
    </w:p>
    <w:p w:rsidR="00000000" w:rsidDel="00000000" w:rsidP="00000000" w:rsidRDefault="00000000" w:rsidRPr="00000000" w14:paraId="00000055">
      <w:pPr>
        <w:pBdr>
          <w:top w:color="auto" w:space="0" w:sz="0" w:val="none"/>
          <w:left w:color="auto" w:space="35" w:sz="0" w:val="none"/>
          <w:bottom w:color="auto" w:space="0" w:sz="0" w:val="none"/>
          <w:right w:color="auto" w:space="0" w:sz="0" w:val="none"/>
          <w:between w:color="auto" w:space="0" w:sz="0" w:val="none"/>
        </w:pBdr>
        <w:spacing w:line="288" w:lineRule="auto"/>
        <w:ind w:left="720" w:firstLine="0"/>
        <w:contextualSpacing w:val="0"/>
        <w:jc w:val="both"/>
        <w:rPr>
          <w:rFonts w:ascii="Times" w:cs="Times" w:eastAsia="Times" w:hAnsi="Times"/>
          <w:b w:val="1"/>
          <w:i w:val="1"/>
        </w:rPr>
      </w:pPr>
      <w:r w:rsidDel="00000000" w:rsidR="00000000" w:rsidRPr="00000000">
        <w:rPr>
          <w:rtl w:val="0"/>
        </w:rPr>
      </w:r>
    </w:p>
    <w:p w:rsidR="00000000" w:rsidDel="00000000" w:rsidP="00000000" w:rsidRDefault="00000000" w:rsidRPr="00000000" w14:paraId="00000056">
      <w:pPr>
        <w:pBdr>
          <w:top w:color="auto" w:space="0" w:sz="0" w:val="none"/>
          <w:left w:color="auto" w:space="35" w:sz="0" w:val="none"/>
          <w:bottom w:color="auto" w:space="0" w:sz="0" w:val="none"/>
          <w:right w:color="auto" w:space="0" w:sz="0" w:val="none"/>
          <w:between w:color="auto" w:space="0" w:sz="0" w:val="none"/>
        </w:pBdr>
        <w:spacing w:line="288" w:lineRule="auto"/>
        <w:ind w:left="720" w:firstLine="0"/>
        <w:contextualSpacing w:val="0"/>
        <w:jc w:val="both"/>
        <w:rPr>
          <w:rFonts w:ascii="Times" w:cs="Times" w:eastAsia="Times" w:hAnsi="Times"/>
          <w:i w:val="1"/>
        </w:rPr>
      </w:pPr>
      <w:r w:rsidDel="00000000" w:rsidR="00000000" w:rsidRPr="00000000">
        <w:rPr>
          <w:rFonts w:ascii="Times" w:cs="Times" w:eastAsia="Times" w:hAnsi="Times"/>
          <w:i w:val="1"/>
          <w:rtl w:val="0"/>
        </w:rPr>
        <w:t xml:space="preserve">- Šādu datu mūsu rīcībā nav, jo konkrēto informāciju neapkopojam.]</w:t>
      </w:r>
    </w:p>
    <w:p w:rsidR="00000000" w:rsidDel="00000000" w:rsidP="00000000" w:rsidRDefault="00000000" w:rsidRPr="00000000" w14:paraId="00000057">
      <w:pPr>
        <w:ind w:left="0" w:firstLine="0"/>
        <w:contextualSpacing w:val="0"/>
        <w:jc w:val="both"/>
        <w:rPr>
          <w:rFonts w:ascii="Times" w:cs="Times" w:eastAsia="Times" w:hAnsi="Times"/>
          <w:i w:val="1"/>
        </w:rPr>
      </w:pPr>
      <w:r w:rsidDel="00000000" w:rsidR="00000000" w:rsidRPr="00000000">
        <w:rPr>
          <w:rtl w:val="0"/>
        </w:rPr>
      </w:r>
    </w:p>
    <w:p w:rsidR="00000000" w:rsidDel="00000000" w:rsidP="00000000" w:rsidRDefault="00000000" w:rsidRPr="00000000" w14:paraId="00000058">
      <w:pPr>
        <w:ind w:left="0" w:firstLine="0"/>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59">
      <w:pPr>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5A">
      <w:pPr>
        <w:numPr>
          <w:ilvl w:val="0"/>
          <w:numId w:val="8"/>
        </w:numPr>
        <w:ind w:left="0" w:hanging="426"/>
        <w:contextualSpacing w:val="0"/>
        <w:jc w:val="both"/>
        <w:rPr>
          <w:rFonts w:ascii="Times" w:cs="Times" w:eastAsia="Times" w:hAnsi="Times"/>
          <w:b w:val="1"/>
        </w:rPr>
      </w:pPr>
      <w:r w:rsidDel="00000000" w:rsidR="00000000" w:rsidRPr="00000000">
        <w:rPr>
          <w:rFonts w:ascii="Times" w:cs="Times" w:eastAsia="Times" w:hAnsi="Times"/>
          <w:b w:val="1"/>
          <w:rtl w:val="0"/>
        </w:rPr>
        <w:t xml:space="preserve">Publiskā informācija medijos liecina, ka NBS helikopteri savu darbu pabeidza piektdien, 20. jūlijā, bet viens helikopters atsāka dalību dzēšanas darbos šodien, 26. jūlijā. Vai tas nozīmē, ka apkopei ir nepieciešamas piecas dienas?</w:t>
      </w:r>
    </w:p>
    <w:p w:rsidR="00000000" w:rsidDel="00000000" w:rsidP="00000000" w:rsidRDefault="00000000" w:rsidRPr="00000000" w14:paraId="0000005B">
      <w:pPr>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w:cs="Times" w:eastAsia="Times" w:hAnsi="Times"/>
          <w:i w:val="0"/>
          <w:smallCaps w:val="0"/>
          <w:strike w:val="0"/>
          <w:vertAlign w:val="baseline"/>
        </w:rPr>
      </w:pPr>
      <w:r w:rsidDel="00000000" w:rsidR="00000000" w:rsidRPr="00000000">
        <w:rPr>
          <w:rFonts w:ascii="Times" w:cs="Times" w:eastAsia="Times" w:hAnsi="Times"/>
          <w:i w:val="0"/>
          <w:smallCaps w:val="0"/>
          <w:strike w:val="0"/>
          <w:u w:val="none"/>
          <w:vertAlign w:val="baseline"/>
          <w:rtl w:val="0"/>
        </w:rPr>
        <w:t xml:space="preserve">Viens no helikopteriem ( LAF103) bija nolidojis lidojuma resursu, un tas šobrīd jau atrodas Lietuvā remonta rūpnīcā uz lielo apkopi. </w:t>
      </w:r>
    </w:p>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vertAlign w:val="baseline"/>
        </w:rPr>
      </w:pPr>
      <w:r w:rsidDel="00000000" w:rsidR="00000000" w:rsidRPr="00000000">
        <w:rPr>
          <w:rFonts w:ascii="Times" w:cs="Times" w:eastAsia="Times" w:hAnsi="Times"/>
          <w:i w:val="0"/>
          <w:smallCaps w:val="0"/>
          <w:strike w:val="0"/>
          <w:u w:val="none"/>
          <w:vertAlign w:val="baseline"/>
          <w:rtl w:val="0"/>
        </w:rPr>
        <w:t xml:space="preserve">Otram helikopteram ( LAF102) pie tehniskās apkopes, ko veica piektdien (20.JUL), lai tas varētu atgriezties dzēšanas darbiem, tika konstatēta nopietna tehniska problēma (saistīta ar dzinēju), kuras novēršana prasīja laiku, lai helikopters droši varētu atgriezties dzēšanas darbu veikšanai. Tiklīdz helikopters (LAF102) bija salabots, tā </w:t>
      </w:r>
      <w:r w:rsidDel="00000000" w:rsidR="00000000" w:rsidRPr="00000000">
        <w:rPr>
          <w:rFonts w:ascii="Times" w:cs="Times" w:eastAsia="Times" w:hAnsi="Times"/>
          <w:b w:val="1"/>
          <w:i w:val="0"/>
          <w:smallCaps w:val="0"/>
          <w:strike w:val="0"/>
          <w:u w:val="none"/>
          <w:vertAlign w:val="baseline"/>
          <w:rtl w:val="0"/>
        </w:rPr>
        <w:t xml:space="preserve">nekavējoties 25. jūlijā plkst. 18.28 tika nosūtīts darbu turpināšanai Talsu novadā.</w:t>
      </w:r>
      <w:r w:rsidDel="00000000" w:rsidR="00000000" w:rsidRPr="00000000">
        <w:rPr>
          <w:rtl w:val="0"/>
        </w:rPr>
      </w:r>
    </w:p>
    <w:p w:rsidR="00000000" w:rsidDel="00000000" w:rsidP="00000000" w:rsidRDefault="00000000" w:rsidRPr="00000000" w14:paraId="0000005E">
      <w:pPr>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5F">
      <w:pPr>
        <w:contextualSpacing w:val="0"/>
        <w:rPr>
          <w:rFonts w:ascii="Times" w:cs="Times" w:eastAsia="Times" w:hAnsi="Times"/>
        </w:rPr>
      </w:pPr>
      <w:r w:rsidDel="00000000" w:rsidR="00000000" w:rsidRPr="00000000">
        <w:rPr>
          <w:rtl w:val="0"/>
        </w:rPr>
      </w:r>
    </w:p>
    <w:sectPr>
      <w:pgSz w:h="16838" w:w="11906"/>
      <w:pgMar w:bottom="284" w:top="1134"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502" w:hanging="360"/>
      </w:pPr>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